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BFBB" w14:textId="145E2FD2" w:rsidR="00E87F24" w:rsidRDefault="00E87F24" w:rsidP="000C6688">
      <w:pPr>
        <w:rPr>
          <w:b/>
          <w:bCs/>
          <w:color w:val="000080"/>
          <w:sz w:val="28"/>
          <w:szCs w:val="28"/>
        </w:rPr>
      </w:pPr>
      <w:r>
        <w:rPr>
          <w:b/>
          <w:bCs/>
          <w:noProof/>
          <w:color w:val="000080"/>
          <w:sz w:val="28"/>
          <w:szCs w:val="28"/>
        </w:rPr>
        <w:drawing>
          <wp:inline distT="0" distB="0" distL="0" distR="0" wp14:anchorId="0DDF021D" wp14:editId="35011A0D">
            <wp:extent cx="1653348" cy="912917"/>
            <wp:effectExtent l="0" t="0" r="0" b="1905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54" cy="95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97810" w14:textId="77777777" w:rsidR="000A6E46" w:rsidRDefault="000A6E46" w:rsidP="00580FD2">
      <w:pPr>
        <w:jc w:val="center"/>
        <w:rPr>
          <w:b/>
          <w:bCs/>
          <w:color w:val="000080"/>
          <w:sz w:val="28"/>
          <w:szCs w:val="28"/>
        </w:rPr>
      </w:pPr>
    </w:p>
    <w:p w14:paraId="529FC72B" w14:textId="77777777" w:rsidR="00580FD2" w:rsidRDefault="00580FD2" w:rsidP="000C6688">
      <w:pPr>
        <w:jc w:val="center"/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RICHIESTA DI EMISSIONE DI BUONO D’ORDINE</w:t>
      </w:r>
    </w:p>
    <w:p w14:paraId="56A88FCA" w14:textId="77777777" w:rsidR="00580FD2" w:rsidRDefault="00580FD2" w:rsidP="00580FD2">
      <w:pPr>
        <w:jc w:val="center"/>
        <w:rPr>
          <w:b/>
          <w:bCs/>
          <w:color w:val="000080"/>
          <w:sz w:val="28"/>
          <w:szCs w:val="28"/>
        </w:rPr>
      </w:pPr>
    </w:p>
    <w:p w14:paraId="1BA12A0D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Si richiede l’emissione di un buono d’ordine a favore della Ditta</w:t>
      </w:r>
    </w:p>
    <w:p w14:paraId="10D6FD42" w14:textId="77777777" w:rsidR="000C6688" w:rsidRDefault="000C6688" w:rsidP="00580FD2">
      <w:pPr>
        <w:rPr>
          <w:b/>
          <w:bCs/>
          <w:color w:val="000080"/>
          <w:sz w:val="28"/>
          <w:szCs w:val="28"/>
        </w:rPr>
      </w:pPr>
    </w:p>
    <w:p w14:paraId="22BE79DC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</w:t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</w:r>
      <w:r>
        <w:rPr>
          <w:b/>
          <w:bCs/>
          <w:color w:val="000080"/>
          <w:sz w:val="28"/>
          <w:szCs w:val="28"/>
        </w:rPr>
        <w:softHyphen/>
        <w:t>_______________________________________________________________</w:t>
      </w:r>
    </w:p>
    <w:p w14:paraId="0055BF33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14:paraId="7494A592" w14:textId="77777777" w:rsidR="00580FD2" w:rsidRDefault="00A20CB3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</w:t>
      </w:r>
      <w:r w:rsidR="00580FD2">
        <w:rPr>
          <w:b/>
          <w:bCs/>
          <w:color w:val="000080"/>
          <w:sz w:val="28"/>
          <w:szCs w:val="28"/>
        </w:rPr>
        <w:t>con domicilio fiscale in ___________________________________________</w:t>
      </w:r>
    </w:p>
    <w:p w14:paraId="05A0CC07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14:paraId="04BFDF52" w14:textId="77777777" w:rsidR="00A20CB3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per l’ordinazione del seguente materiale la cui spesa dovrà essere imputata sui </w:t>
      </w:r>
    </w:p>
    <w:p w14:paraId="4FE6F7CC" w14:textId="77777777" w:rsidR="00A20CB3" w:rsidRDefault="00A20CB3" w:rsidP="00580FD2">
      <w:pPr>
        <w:rPr>
          <w:b/>
          <w:bCs/>
          <w:color w:val="000080"/>
          <w:sz w:val="28"/>
          <w:szCs w:val="28"/>
        </w:rPr>
      </w:pPr>
    </w:p>
    <w:p w14:paraId="6ABD30FD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seguenti fondi: _______________________________________________</w:t>
      </w:r>
    </w:p>
    <w:p w14:paraId="770D389E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14:paraId="5141F604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5278"/>
        <w:gridCol w:w="1549"/>
        <w:gridCol w:w="1493"/>
      </w:tblGrid>
      <w:tr w:rsidR="00580FD2" w:rsidRPr="00E444D9" w14:paraId="16A540F5" w14:textId="77777777" w:rsidTr="00E444D9">
        <w:tc>
          <w:tcPr>
            <w:tcW w:w="1308" w:type="dxa"/>
            <w:shd w:val="clear" w:color="auto" w:fill="auto"/>
          </w:tcPr>
          <w:p w14:paraId="6A87D197" w14:textId="77777777"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Quantità</w:t>
            </w:r>
          </w:p>
        </w:tc>
        <w:tc>
          <w:tcPr>
            <w:tcW w:w="5400" w:type="dxa"/>
            <w:shd w:val="clear" w:color="auto" w:fill="auto"/>
          </w:tcPr>
          <w:p w14:paraId="77807B66" w14:textId="77777777"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D E S C R I Z I O N E</w:t>
            </w:r>
          </w:p>
        </w:tc>
        <w:tc>
          <w:tcPr>
            <w:tcW w:w="1560" w:type="dxa"/>
            <w:shd w:val="clear" w:color="auto" w:fill="auto"/>
          </w:tcPr>
          <w:p w14:paraId="170AE753" w14:textId="77777777"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Importo</w:t>
            </w:r>
          </w:p>
        </w:tc>
        <w:tc>
          <w:tcPr>
            <w:tcW w:w="1510" w:type="dxa"/>
            <w:shd w:val="clear" w:color="auto" w:fill="auto"/>
          </w:tcPr>
          <w:p w14:paraId="18592AF4" w14:textId="77777777"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  <w:r w:rsidRPr="00E444D9">
              <w:rPr>
                <w:b/>
                <w:bCs/>
                <w:color w:val="000080"/>
                <w:sz w:val="28"/>
                <w:szCs w:val="28"/>
              </w:rPr>
              <w:t>Totale</w:t>
            </w:r>
          </w:p>
          <w:p w14:paraId="2FD19747" w14:textId="77777777" w:rsidR="00580FD2" w:rsidRPr="00E444D9" w:rsidRDefault="00580FD2" w:rsidP="00E444D9">
            <w:pPr>
              <w:jc w:val="center"/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14:paraId="4367648C" w14:textId="77777777" w:rsidTr="00E444D9">
        <w:tc>
          <w:tcPr>
            <w:tcW w:w="1308" w:type="dxa"/>
            <w:shd w:val="clear" w:color="auto" w:fill="auto"/>
          </w:tcPr>
          <w:p w14:paraId="5CB9B964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5C0A089E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7F986B2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0AB1005B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14:paraId="24648D58" w14:textId="77777777" w:rsidTr="00E444D9">
        <w:tc>
          <w:tcPr>
            <w:tcW w:w="1308" w:type="dxa"/>
            <w:shd w:val="clear" w:color="auto" w:fill="auto"/>
          </w:tcPr>
          <w:p w14:paraId="70891F41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5780FCFE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A768A32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00A0658D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14:paraId="7D692451" w14:textId="77777777" w:rsidTr="00E444D9">
        <w:tc>
          <w:tcPr>
            <w:tcW w:w="1308" w:type="dxa"/>
            <w:shd w:val="clear" w:color="auto" w:fill="auto"/>
          </w:tcPr>
          <w:p w14:paraId="408F2882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shd w:val="clear" w:color="auto" w:fill="auto"/>
          </w:tcPr>
          <w:p w14:paraId="4F11E9C4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D41E0F6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shd w:val="clear" w:color="auto" w:fill="auto"/>
          </w:tcPr>
          <w:p w14:paraId="6360389F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14:paraId="7426644A" w14:textId="77777777" w:rsidTr="00E444D9">
        <w:trPr>
          <w:trHeight w:val="529"/>
        </w:trPr>
        <w:tc>
          <w:tcPr>
            <w:tcW w:w="13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5A34198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3183BF6" w14:textId="77777777" w:rsidR="00E13F2C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Totale imponibile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C11ABD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2BC4B6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580FD2" w:rsidRPr="00E444D9" w14:paraId="6560FE50" w14:textId="77777777" w:rsidTr="00E444D9">
        <w:trPr>
          <w:trHeight w:val="617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2537B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8A98567" w14:textId="77777777" w:rsidR="00580FD2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IVA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6F93AB" w14:textId="77777777" w:rsidR="00580FD2" w:rsidRPr="00E444D9" w:rsidRDefault="00580FD2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80B307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  <w:tr w:rsidR="00E13F2C" w:rsidRPr="00E444D9" w14:paraId="2FCBBCA2" w14:textId="77777777" w:rsidTr="00E444D9">
        <w:trPr>
          <w:trHeight w:val="411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093D1F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  <w:p w14:paraId="5E7AA3FA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1F1A63B" w14:textId="77777777" w:rsidR="00E13F2C" w:rsidRPr="00E444D9" w:rsidRDefault="00A20CB3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  <w:r>
              <w:rPr>
                <w:b/>
                <w:bCs/>
                <w:color w:val="000080"/>
                <w:sz w:val="28"/>
                <w:szCs w:val="28"/>
              </w:rPr>
              <w:t xml:space="preserve">                                    </w:t>
            </w:r>
            <w:r w:rsidR="00E13F2C" w:rsidRPr="00E444D9">
              <w:rPr>
                <w:b/>
                <w:bCs/>
                <w:color w:val="000080"/>
                <w:sz w:val="28"/>
                <w:szCs w:val="28"/>
              </w:rPr>
              <w:t>Totale Ordine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E82FB4D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  <w:tc>
          <w:tcPr>
            <w:tcW w:w="1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EF98F5" w14:textId="77777777" w:rsidR="00E13F2C" w:rsidRPr="00E444D9" w:rsidRDefault="00E13F2C" w:rsidP="00580FD2">
            <w:pPr>
              <w:rPr>
                <w:b/>
                <w:bCs/>
                <w:color w:val="000080"/>
                <w:sz w:val="28"/>
                <w:szCs w:val="28"/>
              </w:rPr>
            </w:pPr>
          </w:p>
        </w:tc>
      </w:tr>
    </w:tbl>
    <w:p w14:paraId="36104D39" w14:textId="77777777" w:rsidR="00580FD2" w:rsidRDefault="00580FD2" w:rsidP="00580FD2">
      <w:pPr>
        <w:rPr>
          <w:b/>
          <w:bCs/>
          <w:color w:val="000080"/>
          <w:sz w:val="28"/>
          <w:szCs w:val="28"/>
        </w:rPr>
      </w:pPr>
    </w:p>
    <w:p w14:paraId="2A6F4A4B" w14:textId="77777777" w:rsidR="000C6688" w:rsidRPr="003C3D87" w:rsidRDefault="000C6688" w:rsidP="000C66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dichiara, </w:t>
      </w:r>
      <w:r w:rsidRPr="003C3D87">
        <w:rPr>
          <w:rFonts w:ascii="Arial" w:hAnsi="Arial" w:cs="Arial"/>
        </w:rPr>
        <w:t>sotto la sua personale responsabilità e consapevole delle sanzioni penali nel caso di dichiarazioni mendaci, di formazione o uso di atti falsi – art.76 DPR28/12/2000 n.445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che l’oggetto della presente fornitura sarà funzionalmente destinato allo svolgimento dell’attività di: </w:t>
      </w:r>
    </w:p>
    <w:p w14:paraId="0A81D6C6" w14:textId="77777777" w:rsidR="000C6688" w:rsidRDefault="000C6688" w:rsidP="000C6688">
      <w:pPr>
        <w:spacing w:line="360" w:lineRule="auto"/>
        <w:ind w:firstLine="708"/>
        <w:rPr>
          <w:rFonts w:ascii="Arial" w:hAnsi="Arial" w:cs="Arial"/>
          <w:b/>
        </w:rPr>
      </w:pPr>
    </w:p>
    <w:p w14:paraId="32190DE5" w14:textId="77777777" w:rsidR="000C6688" w:rsidRPr="003C3D87" w:rsidRDefault="000C6688" w:rsidP="000C6688">
      <w:pPr>
        <w:spacing w:line="360" w:lineRule="auto"/>
        <w:ind w:firstLine="708"/>
        <w:rPr>
          <w:rFonts w:ascii="Arial" w:hAnsi="Arial" w:cs="Arial"/>
        </w:rPr>
      </w:pPr>
      <w:r>
        <w:rPr>
          <w:rFonts w:ascii="MS Gothic" w:eastAsia="MS Gothic" w:hAnsi="MS Gothic" w:cs="Arial" w:hint="eastAsia"/>
          <w:b/>
        </w:rPr>
        <w:t>☐</w:t>
      </w:r>
      <w:r w:rsidRPr="003C3D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RICERCA</w:t>
      </w:r>
    </w:p>
    <w:p w14:paraId="0636EB3A" w14:textId="77777777" w:rsidR="000C6688" w:rsidRPr="003C3D87" w:rsidRDefault="000C6688" w:rsidP="000C6688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MS Gothic" w:eastAsia="MS Gothic" w:hAnsi="MS Gothic" w:cs="Arial" w:hint="eastAsia"/>
          <w:b/>
        </w:rPr>
        <w:t>☐</w:t>
      </w:r>
      <w:r w:rsidRPr="003C3D87">
        <w:rPr>
          <w:rFonts w:ascii="Arial" w:hAnsi="Arial" w:cs="Arial"/>
          <w:b/>
        </w:rPr>
        <w:t xml:space="preserve">    DIDATTICA</w:t>
      </w:r>
      <w:r w:rsidRPr="003C3D87">
        <w:rPr>
          <w:rFonts w:ascii="Arial" w:hAnsi="Arial" w:cs="Arial"/>
        </w:rPr>
        <w:t xml:space="preserve"> </w:t>
      </w:r>
    </w:p>
    <w:p w14:paraId="03EACC2B" w14:textId="77777777" w:rsidR="000C6688" w:rsidRDefault="000C6688" w:rsidP="000C6688">
      <w:pPr>
        <w:spacing w:line="360" w:lineRule="auto"/>
        <w:ind w:left="708"/>
        <w:jc w:val="both"/>
        <w:rPr>
          <w:rFonts w:ascii="Arial" w:hAnsi="Arial" w:cs="Arial"/>
          <w:b/>
        </w:rPr>
      </w:pPr>
      <w:r w:rsidRPr="00677F65">
        <w:rPr>
          <w:rFonts w:ascii="MS Gothic" w:eastAsia="MS Gothic" w:hAnsi="MS Gothic" w:cs="Arial" w:hint="eastAsia"/>
          <w:b/>
        </w:rPr>
        <w:t>☐</w:t>
      </w:r>
      <w:r w:rsidRPr="00677F6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677F65">
        <w:rPr>
          <w:rFonts w:ascii="Arial" w:hAnsi="Arial" w:cs="Arial"/>
          <w:b/>
        </w:rPr>
        <w:t>TERZA MISSIONE E TRASFERIMENTO TECNOLOGICO</w:t>
      </w:r>
    </w:p>
    <w:p w14:paraId="61A734A8" w14:textId="77777777" w:rsidR="000C6688" w:rsidRPr="003C3D87" w:rsidRDefault="000C6688" w:rsidP="000C6688">
      <w:pPr>
        <w:spacing w:line="360" w:lineRule="auto"/>
        <w:ind w:firstLine="708"/>
        <w:rPr>
          <w:rFonts w:ascii="Arial" w:hAnsi="Arial" w:cs="Arial"/>
        </w:rPr>
      </w:pPr>
      <w:r>
        <w:rPr>
          <w:rFonts w:ascii="MS Gothic" w:eastAsia="MS Gothic" w:hAnsi="MS Gothic" w:cs="Arial" w:hint="eastAsia"/>
          <w:b/>
        </w:rPr>
        <w:t>☐</w:t>
      </w:r>
      <w:r w:rsidRPr="003C3D87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FUNZIONAMENTO DELLA STRUTTURA</w:t>
      </w:r>
    </w:p>
    <w:p w14:paraId="669C0338" w14:textId="77777777" w:rsidR="000C6688" w:rsidRDefault="000C6688" w:rsidP="00580FD2">
      <w:pPr>
        <w:rPr>
          <w:b/>
          <w:bCs/>
          <w:color w:val="000080"/>
          <w:sz w:val="28"/>
          <w:szCs w:val="28"/>
        </w:rPr>
      </w:pPr>
    </w:p>
    <w:p w14:paraId="0A3474A8" w14:textId="77777777" w:rsidR="00E13F2C" w:rsidRDefault="00E13F2C" w:rsidP="00580FD2">
      <w:pPr>
        <w:rPr>
          <w:b/>
          <w:bCs/>
          <w:color w:val="000080"/>
          <w:sz w:val="28"/>
          <w:szCs w:val="28"/>
        </w:rPr>
      </w:pPr>
    </w:p>
    <w:p w14:paraId="196C076F" w14:textId="77777777" w:rsidR="00E13F2C" w:rsidRDefault="00E13F2C" w:rsidP="00580FD2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 xml:space="preserve">      Il Richiedente</w:t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  <w:t>Il Titolare dei Fondi</w:t>
      </w:r>
    </w:p>
    <w:p w14:paraId="6065DBDA" w14:textId="77777777" w:rsidR="00E13F2C" w:rsidRDefault="00E13F2C" w:rsidP="00580FD2">
      <w:pPr>
        <w:rPr>
          <w:b/>
          <w:bCs/>
          <w:color w:val="000080"/>
          <w:sz w:val="28"/>
          <w:szCs w:val="28"/>
        </w:rPr>
      </w:pPr>
    </w:p>
    <w:p w14:paraId="3EB032AE" w14:textId="77777777" w:rsidR="00DD2E9A" w:rsidRDefault="00E13F2C" w:rsidP="000C6688">
      <w:pPr>
        <w:rPr>
          <w:b/>
          <w:bCs/>
          <w:color w:val="000080"/>
          <w:sz w:val="28"/>
          <w:szCs w:val="28"/>
        </w:rPr>
      </w:pPr>
      <w:r>
        <w:rPr>
          <w:b/>
          <w:bCs/>
          <w:color w:val="000080"/>
          <w:sz w:val="28"/>
          <w:szCs w:val="28"/>
        </w:rPr>
        <w:t>__________________</w:t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</w:r>
      <w:r>
        <w:rPr>
          <w:b/>
          <w:bCs/>
          <w:color w:val="000080"/>
          <w:sz w:val="28"/>
          <w:szCs w:val="28"/>
        </w:rPr>
        <w:tab/>
        <w:t>__________________</w:t>
      </w:r>
    </w:p>
    <w:sectPr w:rsidR="00DD2E9A" w:rsidSect="00580FD2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4EC1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0172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2"/>
    <w:rsid w:val="000A6E46"/>
    <w:rsid w:val="000C6688"/>
    <w:rsid w:val="002619CD"/>
    <w:rsid w:val="002F388F"/>
    <w:rsid w:val="00517706"/>
    <w:rsid w:val="00560760"/>
    <w:rsid w:val="00580FD2"/>
    <w:rsid w:val="005F5C1C"/>
    <w:rsid w:val="00A20CB3"/>
    <w:rsid w:val="00A449FE"/>
    <w:rsid w:val="00BA503E"/>
    <w:rsid w:val="00C551EB"/>
    <w:rsid w:val="00C66A9F"/>
    <w:rsid w:val="00DD2E9A"/>
    <w:rsid w:val="00E13F2C"/>
    <w:rsid w:val="00E2789C"/>
    <w:rsid w:val="00E444D9"/>
    <w:rsid w:val="00E87F24"/>
    <w:rsid w:val="00FA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BC5EF8"/>
  <w15:chartTrackingRefBased/>
  <w15:docId w15:val="{1B227519-80FC-054F-8C3D-6C4FCE67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0FD2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rsid w:val="00580FD2"/>
    <w:pPr>
      <w:jc w:val="center"/>
    </w:pPr>
    <w:rPr>
      <w:sz w:val="32"/>
      <w:szCs w:val="20"/>
    </w:rPr>
  </w:style>
  <w:style w:type="table" w:styleId="Grigliatabella">
    <w:name w:val="Table Grid"/>
    <w:basedOn w:val="Tabellanormale"/>
    <w:rsid w:val="0058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“G</vt:lpstr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“G</dc:title>
  <dc:subject/>
  <dc:creator>Piero</dc:creator>
  <cp:keywords/>
  <cp:lastModifiedBy>Patrizia Staffilani</cp:lastModifiedBy>
  <cp:revision>2</cp:revision>
  <cp:lastPrinted>2012-11-09T11:32:00Z</cp:lastPrinted>
  <dcterms:created xsi:type="dcterms:W3CDTF">2023-09-13T14:40:00Z</dcterms:created>
  <dcterms:modified xsi:type="dcterms:W3CDTF">2023-09-13T14:40:00Z</dcterms:modified>
</cp:coreProperties>
</file>